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DB6680">
        <w:rPr>
          <w:sz w:val="32"/>
          <w:szCs w:val="32"/>
        </w:rPr>
        <w:t xml:space="preserve"> от 11.11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2A00A6">
        <w:rPr>
          <w:sz w:val="32"/>
          <w:szCs w:val="32"/>
        </w:rPr>
        <w:t>2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DB6680" w:rsidP="00C02D9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11 ноября </w:t>
      </w:r>
      <w:r w:rsidR="00421E1C" w:rsidRPr="00710DA6">
        <w:rPr>
          <w:szCs w:val="28"/>
        </w:rPr>
        <w:t>20</w:t>
      </w:r>
      <w:r w:rsidR="002A00A6">
        <w:rPr>
          <w:szCs w:val="28"/>
        </w:rPr>
        <w:t>22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C02D91" w:rsidRPr="00C02D91">
        <w:rPr>
          <w:szCs w:val="28"/>
        </w:rPr>
        <w:t xml:space="preserve">под председательством руководителя Управления Федерального казначейства по Курганской области, председателя Контрольной комиссии </w:t>
      </w:r>
      <w:proofErr w:type="spellStart"/>
      <w:r w:rsidR="00C02D91" w:rsidRPr="00C02D91">
        <w:rPr>
          <w:szCs w:val="28"/>
        </w:rPr>
        <w:t>Набатчикова</w:t>
      </w:r>
      <w:proofErr w:type="spellEnd"/>
      <w:r w:rsidR="00C02D91" w:rsidRPr="00C02D91">
        <w:rPr>
          <w:szCs w:val="28"/>
        </w:rPr>
        <w:t xml:space="preserve"> Д.Н.</w:t>
      </w:r>
    </w:p>
    <w:p w:rsidR="00AA7D04" w:rsidRPr="009C5DA2" w:rsidRDefault="00A70D1D" w:rsidP="00C02D91">
      <w:pPr>
        <w:pStyle w:val="a3"/>
        <w:ind w:firstLine="709"/>
        <w:jc w:val="both"/>
        <w:rPr>
          <w:rFonts w:cs="Times New Roman"/>
          <w:color w:val="000000" w:themeColor="text1"/>
          <w:szCs w:val="28"/>
        </w:rPr>
      </w:pPr>
      <w:r w:rsidRPr="00C02D91">
        <w:rPr>
          <w:szCs w:val="28"/>
        </w:rPr>
        <w:t xml:space="preserve">На заседании Контрольной комиссии </w:t>
      </w:r>
      <w:r w:rsidR="009A4B0D" w:rsidRPr="00C02D91">
        <w:rPr>
          <w:szCs w:val="28"/>
        </w:rPr>
        <w:t xml:space="preserve">рассмотрены </w:t>
      </w:r>
      <w:r w:rsidR="00274A04" w:rsidRPr="00C02D91">
        <w:rPr>
          <w:szCs w:val="28"/>
        </w:rPr>
        <w:t>материалы</w:t>
      </w:r>
      <w:r w:rsidR="00352C8B" w:rsidRPr="00C02D91">
        <w:rPr>
          <w:szCs w:val="28"/>
        </w:rPr>
        <w:t xml:space="preserve"> </w:t>
      </w:r>
      <w:r w:rsidR="00F65EC5" w:rsidRPr="00C02D91">
        <w:rPr>
          <w:szCs w:val="28"/>
        </w:rPr>
        <w:t>и результаты</w:t>
      </w:r>
      <w:r w:rsidR="00C02D91" w:rsidRPr="00C02D91">
        <w:rPr>
          <w:rFonts w:cs="Times New Roman"/>
          <w:szCs w:val="28"/>
        </w:rPr>
        <w:t xml:space="preserve"> внеплановых выездных проверок </w:t>
      </w:r>
      <w:r w:rsidR="00C02D91" w:rsidRPr="00C02D91">
        <w:rPr>
          <w:szCs w:val="28"/>
        </w:rPr>
        <w:t xml:space="preserve">осуществления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бюджета, за 2020 – 2021 годы, Государственного бюджетного учреждения «Курганская поликлиника №1», Государственного бюджетного учреждения «Курганская поликлиника №2», </w:t>
      </w:r>
      <w:r w:rsidR="00C02D91" w:rsidRPr="00C02D91">
        <w:rPr>
          <w:rFonts w:eastAsia="Times New Roman" w:cs="Times New Roman"/>
          <w:szCs w:val="28"/>
        </w:rPr>
        <w:t xml:space="preserve">Филиала страховой медицинской компании «АСТРАМЕД-МС» (Акционерное общество) в г. Курган, </w:t>
      </w:r>
      <w:r w:rsidR="00C02D91" w:rsidRPr="00C02D91">
        <w:rPr>
          <w:rFonts w:eastAsia="Calibri" w:cs="Times New Roman"/>
          <w:szCs w:val="28"/>
        </w:rPr>
        <w:t>Филиала Общества с ограниченной ответственностью «Капитал Медицинское страхование» в Курганской области».</w:t>
      </w:r>
      <w:r w:rsidR="00C02D91">
        <w:rPr>
          <w:rFonts w:eastAsia="Calibri" w:cs="Times New Roman"/>
          <w:szCs w:val="28"/>
        </w:rPr>
        <w:t xml:space="preserve"> </w:t>
      </w:r>
      <w:r w:rsidR="00352C8B" w:rsidRPr="009C5DA2">
        <w:rPr>
          <w:rFonts w:cs="Times New Roman"/>
          <w:color w:val="000000" w:themeColor="text1"/>
          <w:szCs w:val="28"/>
        </w:rPr>
        <w:t>Ма</w:t>
      </w:r>
      <w:r w:rsidR="00126D21" w:rsidRPr="009C5DA2">
        <w:rPr>
          <w:rFonts w:cs="Times New Roman"/>
          <w:color w:val="000000" w:themeColor="text1"/>
          <w:szCs w:val="28"/>
        </w:rPr>
        <w:t>териалы рассмотрены в присутствии</w:t>
      </w:r>
      <w:r w:rsidR="00352C8B" w:rsidRPr="009C5DA2">
        <w:rPr>
          <w:rFonts w:cs="Times New Roman"/>
          <w:color w:val="000000" w:themeColor="text1"/>
          <w:szCs w:val="28"/>
        </w:rPr>
        <w:t xml:space="preserve"> представителей</w:t>
      </w:r>
      <w:r w:rsidR="00F06A30" w:rsidRPr="009C5DA2">
        <w:rPr>
          <w:rFonts w:cs="Times New Roman"/>
          <w:color w:val="000000" w:themeColor="text1"/>
          <w:szCs w:val="28"/>
        </w:rPr>
        <w:t xml:space="preserve"> объекта контроля.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F65EC5" w:rsidRPr="00C02D91">
        <w:t>атов контрольных</w:t>
      </w:r>
      <w:r w:rsidR="000A6177" w:rsidRPr="00C02D91">
        <w:t xml:space="preserve"> </w:t>
      </w:r>
      <w:r w:rsidR="00955278" w:rsidRPr="00C02D91">
        <w:t>мероприяти</w:t>
      </w:r>
      <w:r w:rsidR="00F65EC5" w:rsidRPr="00C02D91">
        <w:t>й</w:t>
      </w:r>
      <w:r w:rsidRPr="00C02D91">
        <w:t>.</w:t>
      </w: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E6159"/>
    <w:rsid w:val="004F1892"/>
    <w:rsid w:val="004F2912"/>
    <w:rsid w:val="004F760F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E7CF1"/>
    <w:rsid w:val="007F0E68"/>
    <w:rsid w:val="007F632E"/>
    <w:rsid w:val="008044E3"/>
    <w:rsid w:val="00833C5B"/>
    <w:rsid w:val="00846165"/>
    <w:rsid w:val="00867426"/>
    <w:rsid w:val="00884F66"/>
    <w:rsid w:val="00891B36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687B"/>
    <w:rsid w:val="00B81420"/>
    <w:rsid w:val="00BA5E62"/>
    <w:rsid w:val="00BB7A9D"/>
    <w:rsid w:val="00BC19C7"/>
    <w:rsid w:val="00BD09A4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0D5F-CCF2-4848-9200-AC984398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213</cp:revision>
  <dcterms:created xsi:type="dcterms:W3CDTF">2017-06-14T10:08:00Z</dcterms:created>
  <dcterms:modified xsi:type="dcterms:W3CDTF">2022-11-11T06:40:00Z</dcterms:modified>
</cp:coreProperties>
</file>